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358" w:rsidRPr="003726B8" w:rsidRDefault="007F1358" w:rsidP="007F13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6B8">
        <w:rPr>
          <w:rFonts w:ascii="Times New Roman" w:hAnsi="Times New Roman" w:cs="Times New Roman"/>
          <w:b/>
          <w:sz w:val="28"/>
          <w:szCs w:val="28"/>
        </w:rPr>
        <w:t>Отчет о выполнении плана мероприятий по противодействию коррупции в Кантемировском муниципальном райне за 20</w:t>
      </w:r>
      <w:r w:rsidR="00BF4EA5">
        <w:rPr>
          <w:rFonts w:ascii="Times New Roman" w:hAnsi="Times New Roman" w:cs="Times New Roman"/>
          <w:b/>
          <w:sz w:val="28"/>
          <w:szCs w:val="28"/>
        </w:rPr>
        <w:t>20</w:t>
      </w:r>
      <w:r w:rsidRPr="003726B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42842" w:rsidRPr="00542842" w:rsidRDefault="006B0D6F" w:rsidP="00C616C0">
      <w:pPr>
        <w:tabs>
          <w:tab w:val="left" w:pos="70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542842" w:rsidRPr="00542842">
        <w:rPr>
          <w:rFonts w:ascii="Times New Roman" w:hAnsi="Times New Roman" w:cs="Times New Roman"/>
          <w:bCs/>
          <w:sz w:val="28"/>
          <w:szCs w:val="28"/>
        </w:rPr>
        <w:t xml:space="preserve">Во исполнение </w:t>
      </w:r>
      <w:r w:rsidR="00542842" w:rsidRPr="00542842">
        <w:rPr>
          <w:rFonts w:ascii="Times New Roman" w:hAnsi="Times New Roman" w:cs="Times New Roman"/>
          <w:bCs/>
          <w:sz w:val="28"/>
          <w:szCs w:val="28"/>
        </w:rPr>
        <w:t>Плана мероприятий по реализации программы («дорожной карты») «Противодействие коррупции в Воронежской области на 2018-2020 годы», утвержденного распоряжением правительства Воронежской области от 25.11.2017 № 1104-р</w:t>
      </w:r>
      <w:r w:rsidR="00542842" w:rsidRPr="00542842">
        <w:rPr>
          <w:rFonts w:ascii="Times New Roman" w:hAnsi="Times New Roman" w:cs="Times New Roman"/>
          <w:bCs/>
          <w:sz w:val="28"/>
          <w:szCs w:val="28"/>
        </w:rPr>
        <w:t>, администрацией Кантемировского муниципального района выполнены следующие мероприятия:</w:t>
      </w:r>
    </w:p>
    <w:p w:rsidR="00C616C0" w:rsidRPr="00542842" w:rsidRDefault="00C616C0" w:rsidP="00C616C0">
      <w:pPr>
        <w:tabs>
          <w:tab w:val="left" w:pos="70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2842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Направление </w:t>
      </w:r>
      <w:r w:rsidRPr="00542842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542842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Организация работы по противодействию коррупции в исполнительных органах государственной власти Воронежской области и органах местного самоуправления муниципальных образований Воронежской области</w:t>
      </w:r>
    </w:p>
    <w:p w:rsidR="00C616C0" w:rsidRPr="00542842" w:rsidRDefault="00C616C0" w:rsidP="00C616C0">
      <w:pPr>
        <w:tabs>
          <w:tab w:val="left" w:pos="709"/>
        </w:tabs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4284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-  по пункту 1.3 </w:t>
      </w:r>
    </w:p>
    <w:p w:rsidR="00C616C0" w:rsidRPr="00542842" w:rsidRDefault="00C616C0" w:rsidP="00C616C0">
      <w:pPr>
        <w:jc w:val="both"/>
        <w:rPr>
          <w:rFonts w:ascii="Times New Roman" w:hAnsi="Times New Roman" w:cs="Times New Roman"/>
          <w:sz w:val="28"/>
          <w:szCs w:val="28"/>
        </w:rPr>
      </w:pPr>
      <w:r w:rsidRPr="00542842">
        <w:rPr>
          <w:rFonts w:ascii="Times New Roman" w:hAnsi="Times New Roman" w:cs="Times New Roman"/>
          <w:sz w:val="28"/>
          <w:szCs w:val="28"/>
        </w:rPr>
        <w:t xml:space="preserve">         Вопросы о мерах по предотвращению и урегулированию конфликта интересов, в отношении лиц, замещающих должности муниципальной службы, рассматривались на комиссии по соблюдению требований к служебному поведению лиц, замещающих муниципальные должности, и муниципальных служащих и урегулированию конфликта интересов. В 2020 году состоялось 4 заседания комиссии.  Уведомление о возможном конфликте интересов подано 2 муниципальными служащими. Решением комиссии указанным муниципальным служащим рекомендовано не принимать единоличных решений, а также при приеме решений руководствоваться нормами действующего законодательства.</w:t>
      </w:r>
    </w:p>
    <w:p w:rsidR="00C616C0" w:rsidRPr="00542842" w:rsidRDefault="00C616C0" w:rsidP="00C616C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2842">
        <w:rPr>
          <w:rFonts w:ascii="Times New Roman" w:hAnsi="Times New Roman" w:cs="Times New Roman"/>
          <w:b/>
          <w:i/>
          <w:sz w:val="28"/>
          <w:szCs w:val="28"/>
        </w:rPr>
        <w:t>- по пункту 1.4</w:t>
      </w:r>
    </w:p>
    <w:p w:rsidR="00C616C0" w:rsidRPr="00542842" w:rsidRDefault="00C616C0" w:rsidP="00C616C0">
      <w:pPr>
        <w:jc w:val="both"/>
        <w:rPr>
          <w:rFonts w:ascii="Times New Roman" w:hAnsi="Times New Roman" w:cs="Times New Roman"/>
          <w:sz w:val="28"/>
          <w:szCs w:val="28"/>
        </w:rPr>
      </w:pPr>
      <w:r w:rsidRPr="00542842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и результативности муниципальных закупок, обеспечения гласности и прозрачности, предотвращения коррупции и иных злоупотреблений в сфере закупок муниципальные закупки размещаются в единой информационной системе, в соответствии с Федеральным законом от 05.04.2013 № 44-ФЗ. </w:t>
      </w:r>
    </w:p>
    <w:p w:rsidR="00C616C0" w:rsidRPr="00542842" w:rsidRDefault="00C616C0" w:rsidP="00C616C0">
      <w:pPr>
        <w:jc w:val="both"/>
        <w:rPr>
          <w:rFonts w:ascii="Times New Roman" w:hAnsi="Times New Roman" w:cs="Times New Roman"/>
          <w:sz w:val="28"/>
          <w:szCs w:val="28"/>
        </w:rPr>
      </w:pPr>
      <w:r w:rsidRPr="00542842">
        <w:rPr>
          <w:rFonts w:ascii="Times New Roman" w:hAnsi="Times New Roman" w:cs="Times New Roman"/>
          <w:sz w:val="28"/>
          <w:szCs w:val="28"/>
        </w:rPr>
        <w:t xml:space="preserve">  В 2020 году осуществлено 1245 закупок, в том числе 1191 договор заключен с единственным поставщиком.</w:t>
      </w:r>
    </w:p>
    <w:p w:rsidR="00C616C0" w:rsidRPr="00542842" w:rsidRDefault="00C616C0" w:rsidP="00C616C0">
      <w:pPr>
        <w:jc w:val="both"/>
        <w:rPr>
          <w:rFonts w:ascii="Times New Roman" w:hAnsi="Times New Roman" w:cs="Times New Roman"/>
          <w:sz w:val="28"/>
          <w:szCs w:val="28"/>
        </w:rPr>
      </w:pPr>
      <w:r w:rsidRPr="00542842">
        <w:rPr>
          <w:rFonts w:ascii="Times New Roman" w:hAnsi="Times New Roman" w:cs="Times New Roman"/>
          <w:sz w:val="28"/>
          <w:szCs w:val="28"/>
        </w:rPr>
        <w:t xml:space="preserve"> Проведены 53 процедуры электронных аукционов, 1 конкурс в электронном виде.  На участие в данных закупках подано 144 заявки, из которых 2 отклонены ввиду несоответствия требованиям законодательства. Экономия при размещении муниципальных закупок путем проведения конкурентных способов закупки составила 11,18 млн. рублей.</w:t>
      </w:r>
    </w:p>
    <w:p w:rsidR="00C616C0" w:rsidRPr="00542842" w:rsidRDefault="00C616C0" w:rsidP="00C616C0">
      <w:pPr>
        <w:jc w:val="both"/>
        <w:rPr>
          <w:rFonts w:ascii="Times New Roman" w:hAnsi="Times New Roman" w:cs="Times New Roman"/>
          <w:sz w:val="28"/>
          <w:szCs w:val="28"/>
        </w:rPr>
      </w:pPr>
      <w:r w:rsidRPr="00542842">
        <w:rPr>
          <w:rFonts w:ascii="Times New Roman" w:hAnsi="Times New Roman" w:cs="Times New Roman"/>
          <w:sz w:val="28"/>
          <w:szCs w:val="28"/>
        </w:rPr>
        <w:lastRenderedPageBreak/>
        <w:t>Так же осуществляется контроль за своевременным размещением в единой информационной системе информации об исполнении контрактов.</w:t>
      </w:r>
    </w:p>
    <w:p w:rsidR="00C616C0" w:rsidRPr="00542842" w:rsidRDefault="00C616C0" w:rsidP="00C616C0">
      <w:pPr>
        <w:jc w:val="both"/>
        <w:rPr>
          <w:rFonts w:ascii="Times New Roman" w:hAnsi="Times New Roman" w:cs="Times New Roman"/>
          <w:sz w:val="28"/>
          <w:szCs w:val="28"/>
        </w:rPr>
      </w:pPr>
      <w:r w:rsidRPr="00542842">
        <w:rPr>
          <w:rFonts w:ascii="Times New Roman" w:hAnsi="Times New Roman" w:cs="Times New Roman"/>
          <w:sz w:val="28"/>
          <w:szCs w:val="28"/>
        </w:rPr>
        <w:t>В 2020 году сектором внутреннего муниципального контроля проведено 12 контрольных мероприятий по соблюдению законодательства в сфере закупок.</w:t>
      </w:r>
    </w:p>
    <w:p w:rsidR="00C616C0" w:rsidRPr="00542842" w:rsidRDefault="00C616C0" w:rsidP="00C616C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2842">
        <w:rPr>
          <w:rFonts w:ascii="Times New Roman" w:hAnsi="Times New Roman" w:cs="Times New Roman"/>
          <w:b/>
          <w:i/>
          <w:sz w:val="28"/>
          <w:szCs w:val="28"/>
        </w:rPr>
        <w:t>- по пункту 1.6</w:t>
      </w:r>
    </w:p>
    <w:p w:rsidR="00C616C0" w:rsidRPr="00542842" w:rsidRDefault="00C616C0" w:rsidP="00C616C0">
      <w:pPr>
        <w:jc w:val="both"/>
        <w:rPr>
          <w:rFonts w:ascii="Times New Roman" w:hAnsi="Times New Roman" w:cs="Times New Roman"/>
          <w:sz w:val="28"/>
          <w:szCs w:val="28"/>
        </w:rPr>
      </w:pPr>
      <w:r w:rsidRPr="00542842">
        <w:rPr>
          <w:rFonts w:ascii="Times New Roman" w:hAnsi="Times New Roman" w:cs="Times New Roman"/>
          <w:sz w:val="28"/>
          <w:szCs w:val="28"/>
        </w:rPr>
        <w:t xml:space="preserve">    Администрацией района обеспечен мониторинг и исполнение нормативных правовых актов Российской Федерации, Воронежской области и Кантемировского муниципального района, направленных на совершенствование мер противодействия коррупции, муниципальные служащие ознакомлены с нормами антикоррупционного законодательства под роспись, на оперативных совещаниях, проводимых в администрации района муниципальные служащие информируются о новеллах в законодательстве. </w:t>
      </w:r>
    </w:p>
    <w:p w:rsidR="00C616C0" w:rsidRPr="00542842" w:rsidRDefault="00C616C0" w:rsidP="00C616C0">
      <w:pPr>
        <w:jc w:val="both"/>
        <w:rPr>
          <w:rFonts w:ascii="Times New Roman" w:hAnsi="Times New Roman" w:cs="Times New Roman"/>
          <w:sz w:val="28"/>
          <w:szCs w:val="28"/>
        </w:rPr>
      </w:pPr>
      <w:r w:rsidRPr="00542842">
        <w:rPr>
          <w:rFonts w:ascii="Times New Roman" w:hAnsi="Times New Roman" w:cs="Times New Roman"/>
          <w:sz w:val="28"/>
          <w:szCs w:val="28"/>
        </w:rPr>
        <w:t xml:space="preserve">     Администрацией района систематически осуществляется мониторинг организации деятельности по профилактике коррупционных и иных правонарушений в органах местного самоуправления Кантемировского муниципального района, информации о мерах по противодействию коррупции заслушивается на заседаниях Совета по противодействию коррупции. В 2020 году проведено 4 заседания Совета по противодействию коррупции.</w:t>
      </w:r>
    </w:p>
    <w:p w:rsidR="00C616C0" w:rsidRPr="00542842" w:rsidRDefault="00C616C0" w:rsidP="00C616C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2842">
        <w:rPr>
          <w:rFonts w:ascii="Times New Roman" w:hAnsi="Times New Roman" w:cs="Times New Roman"/>
          <w:b/>
          <w:i/>
          <w:sz w:val="28"/>
          <w:szCs w:val="28"/>
        </w:rPr>
        <w:t>- по пункту 1.10</w:t>
      </w:r>
    </w:p>
    <w:p w:rsidR="00C616C0" w:rsidRPr="00542842" w:rsidRDefault="00C616C0" w:rsidP="00C616C0">
      <w:pPr>
        <w:jc w:val="both"/>
        <w:rPr>
          <w:rFonts w:ascii="Times New Roman" w:hAnsi="Times New Roman" w:cs="Times New Roman"/>
          <w:sz w:val="28"/>
          <w:szCs w:val="28"/>
        </w:rPr>
      </w:pPr>
      <w:r w:rsidRPr="00542842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542842">
        <w:rPr>
          <w:rFonts w:ascii="Times New Roman" w:hAnsi="Times New Roman" w:cs="Times New Roman"/>
          <w:sz w:val="28"/>
          <w:szCs w:val="28"/>
        </w:rPr>
        <w:t>Организовано взаимодействие должностных лиц, к функциональным обязанностям которых относится выполнение и пресечение коррупционных правонарушений, с правоохранительными органами в вопросах профилактики коррупции в органах местного самоуправления. Нормативные правовые акты органов местного самоуправления направляются в прокуратуру района.</w:t>
      </w:r>
    </w:p>
    <w:p w:rsidR="00C616C0" w:rsidRPr="00542842" w:rsidRDefault="00C616C0" w:rsidP="00C616C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2842">
        <w:rPr>
          <w:rFonts w:ascii="Times New Roman" w:hAnsi="Times New Roman" w:cs="Times New Roman"/>
          <w:b/>
          <w:i/>
          <w:sz w:val="28"/>
          <w:szCs w:val="28"/>
        </w:rPr>
        <w:t>- по пункту 1.11</w:t>
      </w:r>
    </w:p>
    <w:p w:rsidR="00C616C0" w:rsidRPr="00542842" w:rsidRDefault="00C616C0" w:rsidP="00C616C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42842">
        <w:rPr>
          <w:rFonts w:ascii="Times New Roman" w:hAnsi="Times New Roman" w:cs="Times New Roman"/>
          <w:sz w:val="28"/>
          <w:szCs w:val="28"/>
        </w:rPr>
        <w:t>В целях обеспечения открытости и гласности сведения о вакантных должностях муниципальной службы, информация о проведении конкурсов на замещение вакантных должностей, формирование кадрового резерва на муниципальной службе, резерва управленческих кадров публикуются на официальном сайте администрации Кантемировского муниципального района в разделе «Муниципальная служба». В 2020 году 2 должности муниципальной службы в администрации Кантемировского муниципального района замещены по итогам конкурса.</w:t>
      </w:r>
    </w:p>
    <w:p w:rsidR="00C616C0" w:rsidRPr="00542842" w:rsidRDefault="00C616C0" w:rsidP="00C616C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2842">
        <w:rPr>
          <w:rFonts w:ascii="Times New Roman" w:hAnsi="Times New Roman" w:cs="Times New Roman"/>
          <w:b/>
          <w:i/>
          <w:sz w:val="28"/>
          <w:szCs w:val="28"/>
        </w:rPr>
        <w:t>- по пункту 1.13</w:t>
      </w:r>
    </w:p>
    <w:p w:rsidR="00C616C0" w:rsidRPr="00542842" w:rsidRDefault="00C616C0" w:rsidP="00C616C0">
      <w:pPr>
        <w:jc w:val="both"/>
        <w:rPr>
          <w:rFonts w:ascii="Times New Roman" w:hAnsi="Times New Roman" w:cs="Times New Roman"/>
          <w:sz w:val="28"/>
          <w:szCs w:val="28"/>
        </w:rPr>
      </w:pPr>
      <w:r w:rsidRPr="00542842">
        <w:rPr>
          <w:rFonts w:ascii="Times New Roman" w:hAnsi="Times New Roman" w:cs="Times New Roman"/>
          <w:sz w:val="28"/>
          <w:szCs w:val="28"/>
        </w:rPr>
        <w:lastRenderedPageBreak/>
        <w:t xml:space="preserve">      В целях повышения эффективности деятельности подразделений и должностных лиц, ответственных за работу по профилактике коррупционных и иных правонарушений, в 2020 году прошли курсы повышения квалификации консультант по юридическим вопросам администрации района  по программе «Правовое управление государственной и муниципальной службы», где рассматривалась  тема противодействия коррупции, главный специалист отдела организационной и правовой работы администрации района по программе «</w:t>
      </w:r>
      <w:r w:rsidRPr="00542842">
        <w:rPr>
          <w:rFonts w:ascii="Times New Roman" w:hAnsi="Times New Roman" w:cs="Times New Roman"/>
          <w:color w:val="000000"/>
          <w:sz w:val="28"/>
          <w:szCs w:val="28"/>
        </w:rPr>
        <w:t xml:space="preserve">Правовое регулирование противодействия коррупции», </w:t>
      </w:r>
      <w:r w:rsidRPr="00542842">
        <w:rPr>
          <w:rFonts w:ascii="Times New Roman" w:hAnsi="Times New Roman" w:cs="Times New Roman"/>
          <w:sz w:val="28"/>
          <w:szCs w:val="28"/>
        </w:rPr>
        <w:t xml:space="preserve"> проводятся обучающие семинары. </w:t>
      </w:r>
    </w:p>
    <w:p w:rsidR="00C616C0" w:rsidRPr="00542842" w:rsidRDefault="00C616C0" w:rsidP="00C616C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2842">
        <w:rPr>
          <w:rFonts w:ascii="Times New Roman" w:hAnsi="Times New Roman" w:cs="Times New Roman"/>
          <w:b/>
          <w:i/>
          <w:sz w:val="28"/>
          <w:szCs w:val="28"/>
        </w:rPr>
        <w:t>- по пункту 1.18</w:t>
      </w:r>
    </w:p>
    <w:p w:rsidR="00C616C0" w:rsidRPr="00542842" w:rsidRDefault="00C616C0" w:rsidP="00C616C0">
      <w:pPr>
        <w:jc w:val="both"/>
        <w:rPr>
          <w:rFonts w:ascii="Times New Roman" w:hAnsi="Times New Roman" w:cs="Times New Roman"/>
          <w:sz w:val="28"/>
          <w:szCs w:val="28"/>
        </w:rPr>
      </w:pPr>
      <w:r w:rsidRPr="00542842">
        <w:rPr>
          <w:rFonts w:ascii="Times New Roman" w:hAnsi="Times New Roman" w:cs="Times New Roman"/>
          <w:sz w:val="28"/>
          <w:szCs w:val="28"/>
        </w:rPr>
        <w:t>Проведена оценка коррупционных рисков, возникающих при реализации муниципальных функций. В ноябре 2020 года разработан реестр (карта) коррупционных рисков, возникающих при осуществлении закупок. Все должности муниципальной службы включены в перечень должностей, связанных с коррупционными рисками</w:t>
      </w:r>
    </w:p>
    <w:p w:rsidR="00C616C0" w:rsidRPr="00542842" w:rsidRDefault="00C616C0" w:rsidP="00C616C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2842">
        <w:rPr>
          <w:rFonts w:ascii="Times New Roman" w:hAnsi="Times New Roman" w:cs="Times New Roman"/>
          <w:b/>
          <w:i/>
          <w:sz w:val="28"/>
          <w:szCs w:val="28"/>
        </w:rPr>
        <w:t>- по пункту 1.22</w:t>
      </w:r>
    </w:p>
    <w:p w:rsidR="00C616C0" w:rsidRPr="00542842" w:rsidRDefault="00C616C0" w:rsidP="00C616C0">
      <w:pPr>
        <w:jc w:val="both"/>
        <w:rPr>
          <w:rFonts w:ascii="Times New Roman" w:hAnsi="Times New Roman" w:cs="Times New Roman"/>
          <w:sz w:val="28"/>
          <w:szCs w:val="28"/>
        </w:rPr>
      </w:pPr>
      <w:r w:rsidRPr="00542842">
        <w:rPr>
          <w:rFonts w:ascii="Times New Roman" w:hAnsi="Times New Roman" w:cs="Times New Roman"/>
          <w:sz w:val="28"/>
          <w:szCs w:val="28"/>
        </w:rPr>
        <w:t>Акты прокурорского реагирования (представления, требования, заявления в суд) по выявленным нарушениям законодательства по противодействию коррупции в адрес администрации района не поступали.</w:t>
      </w:r>
    </w:p>
    <w:p w:rsidR="00C616C0" w:rsidRPr="00542842" w:rsidRDefault="00C616C0" w:rsidP="00C616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842">
        <w:rPr>
          <w:rFonts w:ascii="Times New Roman" w:hAnsi="Times New Roman" w:cs="Times New Roman"/>
          <w:b/>
          <w:sz w:val="28"/>
          <w:szCs w:val="28"/>
        </w:rPr>
        <w:t xml:space="preserve">Направление 2. Совершенствование правовых основ противодействия коррупции в Воронежской области и проведение антикоррупционной экспертизы   </w:t>
      </w:r>
    </w:p>
    <w:p w:rsidR="00C616C0" w:rsidRPr="00542842" w:rsidRDefault="00C616C0" w:rsidP="00C616C0">
      <w:pPr>
        <w:jc w:val="both"/>
        <w:rPr>
          <w:rFonts w:ascii="Times New Roman" w:hAnsi="Times New Roman" w:cs="Times New Roman"/>
          <w:sz w:val="28"/>
          <w:szCs w:val="28"/>
        </w:rPr>
      </w:pPr>
      <w:r w:rsidRPr="005428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2842">
        <w:rPr>
          <w:rFonts w:ascii="Times New Roman" w:hAnsi="Times New Roman" w:cs="Times New Roman"/>
          <w:sz w:val="28"/>
          <w:szCs w:val="28"/>
        </w:rPr>
        <w:t>Юридической службой администрации района проводится антикоррупционная экспертиза проектов нормативных правовых актов и нормативных правовых актов администрации района и Совета народных депутатов муниципального района.</w:t>
      </w:r>
    </w:p>
    <w:p w:rsidR="00C616C0" w:rsidRPr="00542842" w:rsidRDefault="00C616C0" w:rsidP="00C616C0">
      <w:pPr>
        <w:jc w:val="both"/>
        <w:rPr>
          <w:rFonts w:ascii="Times New Roman" w:hAnsi="Times New Roman" w:cs="Times New Roman"/>
          <w:sz w:val="28"/>
          <w:szCs w:val="28"/>
        </w:rPr>
      </w:pPr>
      <w:r w:rsidRPr="00542842">
        <w:rPr>
          <w:rFonts w:ascii="Times New Roman" w:hAnsi="Times New Roman" w:cs="Times New Roman"/>
          <w:sz w:val="28"/>
          <w:szCs w:val="28"/>
        </w:rPr>
        <w:t>В 2020 году антикоррупционная экспертиза была проведена в отношении 117 проектов и 106 нормативных правовых актов органов местного самоуправления.</w:t>
      </w:r>
    </w:p>
    <w:p w:rsidR="00C616C0" w:rsidRPr="00542842" w:rsidRDefault="00C616C0" w:rsidP="00C616C0">
      <w:pPr>
        <w:jc w:val="both"/>
        <w:rPr>
          <w:rFonts w:ascii="Times New Roman" w:hAnsi="Times New Roman" w:cs="Times New Roman"/>
          <w:sz w:val="28"/>
          <w:szCs w:val="28"/>
        </w:rPr>
      </w:pPr>
      <w:r w:rsidRPr="00542842">
        <w:rPr>
          <w:rFonts w:ascii="Times New Roman" w:hAnsi="Times New Roman" w:cs="Times New Roman"/>
          <w:sz w:val="28"/>
          <w:szCs w:val="28"/>
        </w:rPr>
        <w:t>Проекты нормативных правовых актов размещаются на сайте администрации района с целью проведения независимой экспертизы.</w:t>
      </w:r>
    </w:p>
    <w:p w:rsidR="00C616C0" w:rsidRPr="00542842" w:rsidRDefault="00C616C0" w:rsidP="00C616C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16C0" w:rsidRPr="00542842" w:rsidRDefault="00C616C0" w:rsidP="00C616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842">
        <w:rPr>
          <w:rFonts w:ascii="Times New Roman" w:hAnsi="Times New Roman" w:cs="Times New Roman"/>
          <w:b/>
          <w:sz w:val="28"/>
          <w:szCs w:val="28"/>
        </w:rPr>
        <w:lastRenderedPageBreak/>
        <w:t>Направление 3. Соблюдение антикоррупционных стандартов при замещении государственных и муниципальных должностей и прохождении государственной и муниципальной службы</w:t>
      </w:r>
    </w:p>
    <w:p w:rsidR="00C616C0" w:rsidRPr="00542842" w:rsidRDefault="00C616C0" w:rsidP="00C616C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2842">
        <w:rPr>
          <w:rFonts w:ascii="Times New Roman" w:hAnsi="Times New Roman" w:cs="Times New Roman"/>
          <w:b/>
          <w:i/>
          <w:sz w:val="28"/>
          <w:szCs w:val="28"/>
        </w:rPr>
        <w:t>- по пункту 3.1</w:t>
      </w:r>
    </w:p>
    <w:p w:rsidR="00C616C0" w:rsidRPr="00542842" w:rsidRDefault="00C616C0" w:rsidP="00C616C0">
      <w:pPr>
        <w:jc w:val="both"/>
        <w:rPr>
          <w:rFonts w:ascii="Times New Roman" w:hAnsi="Times New Roman" w:cs="Times New Roman"/>
          <w:sz w:val="28"/>
          <w:szCs w:val="28"/>
        </w:rPr>
      </w:pPr>
      <w:r w:rsidRPr="00542842">
        <w:rPr>
          <w:rFonts w:ascii="Times New Roman" w:hAnsi="Times New Roman" w:cs="Times New Roman"/>
          <w:sz w:val="28"/>
          <w:szCs w:val="28"/>
        </w:rPr>
        <w:t>В администрации района осуществляется контроль за применением предусмотренных законодательством мер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интересов.</w:t>
      </w:r>
    </w:p>
    <w:p w:rsidR="00C616C0" w:rsidRPr="00542842" w:rsidRDefault="00C616C0" w:rsidP="00C616C0">
      <w:pPr>
        <w:jc w:val="both"/>
        <w:rPr>
          <w:rFonts w:ascii="Times New Roman" w:hAnsi="Times New Roman" w:cs="Times New Roman"/>
          <w:sz w:val="28"/>
          <w:szCs w:val="28"/>
        </w:rPr>
      </w:pPr>
      <w:r w:rsidRPr="00542842">
        <w:rPr>
          <w:rFonts w:ascii="Times New Roman" w:hAnsi="Times New Roman" w:cs="Times New Roman"/>
          <w:sz w:val="28"/>
          <w:szCs w:val="28"/>
        </w:rPr>
        <w:t xml:space="preserve"> 17 заявлений муниципальных служащих были рассмотрены (14 –выполнение иной оплачиваемой деятельности, 1- уведомление о заключении трудового договора после увольнения, 2 – о возможном конфликте интересов), в двух случаях выявлена возможность конфликта интересов.</w:t>
      </w:r>
    </w:p>
    <w:p w:rsidR="00C616C0" w:rsidRPr="00542842" w:rsidRDefault="00C616C0" w:rsidP="00C616C0">
      <w:pPr>
        <w:jc w:val="both"/>
        <w:rPr>
          <w:rFonts w:ascii="Times New Roman" w:hAnsi="Times New Roman" w:cs="Times New Roman"/>
          <w:sz w:val="28"/>
          <w:szCs w:val="28"/>
        </w:rPr>
      </w:pPr>
      <w:r w:rsidRPr="00542842">
        <w:rPr>
          <w:rFonts w:ascii="Times New Roman" w:hAnsi="Times New Roman" w:cs="Times New Roman"/>
          <w:sz w:val="28"/>
          <w:szCs w:val="28"/>
        </w:rPr>
        <w:t xml:space="preserve">   В отношении 1 муниципального служащего применены меры дисциплинарной ответственности.</w:t>
      </w:r>
    </w:p>
    <w:p w:rsidR="00C616C0" w:rsidRPr="00542842" w:rsidRDefault="00C616C0" w:rsidP="00C616C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2842">
        <w:rPr>
          <w:rFonts w:ascii="Times New Roman" w:hAnsi="Times New Roman" w:cs="Times New Roman"/>
          <w:b/>
          <w:i/>
          <w:sz w:val="28"/>
          <w:szCs w:val="28"/>
        </w:rPr>
        <w:t>- по пункту 3.2</w:t>
      </w:r>
    </w:p>
    <w:p w:rsidR="00C616C0" w:rsidRPr="00542842" w:rsidRDefault="00C616C0" w:rsidP="00C616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842">
        <w:rPr>
          <w:rFonts w:ascii="Times New Roman" w:hAnsi="Times New Roman" w:cs="Times New Roman"/>
          <w:sz w:val="28"/>
          <w:szCs w:val="28"/>
        </w:rPr>
        <w:t>В сентябре 2020 года проведен ретроспективный анализ сведений о доходах, расходах, об имуществе и обязательствах имущественного характера, представляемых муниципальными служащими Кантемировского муниципального района. Нарушений при подаче муниципальными служащими сведений о своих и членов семей доходах, расходах и обязательствах имущественного характера не выявлено. Фактов несвоевременной подачи сведений о доходах, расходах, имуществе и обязательствах имущественного характера, подачи недостоверных сведений не установлено.</w:t>
      </w:r>
    </w:p>
    <w:p w:rsidR="00C616C0" w:rsidRPr="00542842" w:rsidRDefault="00C616C0" w:rsidP="00C616C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2842">
        <w:rPr>
          <w:rFonts w:ascii="Times New Roman" w:hAnsi="Times New Roman" w:cs="Times New Roman"/>
          <w:b/>
          <w:i/>
          <w:sz w:val="28"/>
          <w:szCs w:val="28"/>
        </w:rPr>
        <w:t>- по пункту 3.4</w:t>
      </w:r>
    </w:p>
    <w:p w:rsidR="00C616C0" w:rsidRPr="00542842" w:rsidRDefault="00C616C0" w:rsidP="00C616C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42842">
        <w:rPr>
          <w:rFonts w:ascii="Times New Roman" w:hAnsi="Times New Roman" w:cs="Times New Roman"/>
          <w:sz w:val="28"/>
          <w:szCs w:val="28"/>
        </w:rPr>
        <w:t xml:space="preserve">Администрацией района осуществляется сбор, систематизация и рассмотрение обращений граждан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функции, муниципального (административного) управления данной организацией входили в должностные (служебные) обязанности муниципального служащего. В 2020 году рассмотрено 1 уведомление </w:t>
      </w:r>
      <w:r w:rsidRPr="00542842">
        <w:rPr>
          <w:rFonts w:ascii="Times New Roman" w:hAnsi="Times New Roman" w:cs="Times New Roman"/>
          <w:sz w:val="28"/>
          <w:szCs w:val="28"/>
        </w:rPr>
        <w:lastRenderedPageBreak/>
        <w:t>муниципального служащего о заключения им трудового договора после увольнения с муниципальной службы.</w:t>
      </w:r>
    </w:p>
    <w:p w:rsidR="00C616C0" w:rsidRPr="00542842" w:rsidRDefault="00C616C0" w:rsidP="00C616C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2842">
        <w:rPr>
          <w:rFonts w:ascii="Times New Roman" w:hAnsi="Times New Roman" w:cs="Times New Roman"/>
          <w:b/>
          <w:i/>
          <w:sz w:val="28"/>
          <w:szCs w:val="28"/>
        </w:rPr>
        <w:t>- по пункту 3.5</w:t>
      </w:r>
    </w:p>
    <w:p w:rsidR="00C616C0" w:rsidRPr="00542842" w:rsidRDefault="00C616C0" w:rsidP="00C616C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42842">
        <w:rPr>
          <w:rFonts w:ascii="Times New Roman" w:hAnsi="Times New Roman" w:cs="Times New Roman"/>
          <w:sz w:val="28"/>
          <w:szCs w:val="28"/>
        </w:rPr>
        <w:t>С сообщениями о получении подарка в связи с должностным положением или исполнением служебных (должностных) обязанностей, о сдаче и оценке подарка, реализации (выкупе) и зачислении в доход соответствующего бюджета средств, вырученных от его реализации, в администрацию района в 2020 году муниципальные служащие не обращались.</w:t>
      </w:r>
    </w:p>
    <w:p w:rsidR="00C616C0" w:rsidRPr="00542842" w:rsidRDefault="00C616C0" w:rsidP="00C616C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28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2842">
        <w:rPr>
          <w:rFonts w:ascii="Times New Roman" w:hAnsi="Times New Roman" w:cs="Times New Roman"/>
          <w:b/>
          <w:i/>
          <w:sz w:val="28"/>
          <w:szCs w:val="28"/>
        </w:rPr>
        <w:t>- по пункту 3.6</w:t>
      </w:r>
    </w:p>
    <w:p w:rsidR="00C616C0" w:rsidRPr="00542842" w:rsidRDefault="00C616C0" w:rsidP="00C616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842">
        <w:rPr>
          <w:rFonts w:ascii="Times New Roman" w:hAnsi="Times New Roman" w:cs="Times New Roman"/>
          <w:sz w:val="28"/>
          <w:szCs w:val="28"/>
        </w:rPr>
        <w:t>В администрации района осуществляется комплекс разъяснительных, организационных мер по соблюдению лицами, замещающими муниципальные должности и должности муниципальной службы  ограничений и запретов по исполнению должностных обязанностей, установленных в целях противодействия коррупции, касающихся, в том числе получения подарков,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 ( на рабочих совещаниях работники ознакамливаются с требованиями законодательства под роспись, напоминание о недопустимости получения взяток и подарков размещены на информационных стендах в администрации района и на официальном сайте администрации в сети «Интернет»)</w:t>
      </w:r>
      <w:r w:rsidRPr="0054284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616C0" w:rsidRPr="00542842" w:rsidRDefault="00C616C0" w:rsidP="00C616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842">
        <w:rPr>
          <w:rFonts w:ascii="Times New Roman" w:hAnsi="Times New Roman" w:cs="Times New Roman"/>
          <w:b/>
          <w:sz w:val="28"/>
          <w:szCs w:val="28"/>
        </w:rPr>
        <w:t>Направление 4. Развитие институтов общественного контроля за соблюдением законодательства Российской Федерации о противодействии коррупции</w:t>
      </w:r>
    </w:p>
    <w:p w:rsidR="00C616C0" w:rsidRPr="00542842" w:rsidRDefault="00C616C0" w:rsidP="00C616C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2842">
        <w:rPr>
          <w:rFonts w:ascii="Times New Roman" w:hAnsi="Times New Roman" w:cs="Times New Roman"/>
          <w:b/>
          <w:i/>
          <w:sz w:val="28"/>
          <w:szCs w:val="28"/>
        </w:rPr>
        <w:t>- по пункту 4.2</w:t>
      </w:r>
    </w:p>
    <w:p w:rsidR="00C616C0" w:rsidRPr="00542842" w:rsidRDefault="00C616C0" w:rsidP="00C616C0">
      <w:pPr>
        <w:jc w:val="both"/>
        <w:rPr>
          <w:rFonts w:ascii="Times New Roman" w:hAnsi="Times New Roman" w:cs="Times New Roman"/>
          <w:sz w:val="28"/>
          <w:szCs w:val="28"/>
        </w:rPr>
      </w:pPr>
      <w:r w:rsidRPr="00542842">
        <w:rPr>
          <w:rFonts w:ascii="Times New Roman" w:hAnsi="Times New Roman" w:cs="Times New Roman"/>
          <w:sz w:val="28"/>
          <w:szCs w:val="28"/>
        </w:rPr>
        <w:t>По вопросам проведения антикоррупционной работы и общественного контроля осуществляется взаимодействие с Общественной палатой Кантемировского района: информация о профилактике коррупции в органах местного самоуправления рассматривается на заседании Общественной палаты, проекты нормативных правовых актов направляются для рассмотрения.</w:t>
      </w:r>
    </w:p>
    <w:p w:rsidR="00C616C0" w:rsidRPr="00542842" w:rsidRDefault="00C616C0" w:rsidP="00C616C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2842">
        <w:rPr>
          <w:rFonts w:ascii="Times New Roman" w:hAnsi="Times New Roman" w:cs="Times New Roman"/>
          <w:b/>
          <w:i/>
          <w:sz w:val="28"/>
          <w:szCs w:val="28"/>
        </w:rPr>
        <w:t>- по пункту 4.4</w:t>
      </w:r>
    </w:p>
    <w:p w:rsidR="00C616C0" w:rsidRPr="00542842" w:rsidRDefault="00C616C0" w:rsidP="00C616C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42842">
        <w:rPr>
          <w:rFonts w:ascii="Times New Roman" w:hAnsi="Times New Roman" w:cs="Times New Roman"/>
          <w:sz w:val="28"/>
          <w:szCs w:val="28"/>
        </w:rPr>
        <w:t xml:space="preserve">В состав комиссии по соблюдению требований к служебному поведению муниципальных служащих Кантемировского муниципального района и по </w:t>
      </w:r>
      <w:r w:rsidRPr="00542842">
        <w:rPr>
          <w:rFonts w:ascii="Times New Roman" w:hAnsi="Times New Roman" w:cs="Times New Roman"/>
          <w:sz w:val="28"/>
          <w:szCs w:val="28"/>
        </w:rPr>
        <w:lastRenderedPageBreak/>
        <w:t>урегулированию конфликта интересов включен представитель Общественной палаты Кантемировского муниципального района, председатель Совета ветеранов района, представители профсоюзной организации администрации района.</w:t>
      </w:r>
    </w:p>
    <w:p w:rsidR="00C616C0" w:rsidRPr="00542842" w:rsidRDefault="00C616C0" w:rsidP="00C616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842">
        <w:rPr>
          <w:rFonts w:ascii="Times New Roman" w:hAnsi="Times New Roman" w:cs="Times New Roman"/>
          <w:b/>
          <w:sz w:val="28"/>
          <w:szCs w:val="28"/>
        </w:rPr>
        <w:t>Направление 5. Регламентация исполнения государственных функций и предоставления государственных услуг</w:t>
      </w:r>
    </w:p>
    <w:p w:rsidR="00C616C0" w:rsidRPr="00542842" w:rsidRDefault="00C616C0" w:rsidP="00C616C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2842">
        <w:rPr>
          <w:rFonts w:ascii="Times New Roman" w:hAnsi="Times New Roman" w:cs="Times New Roman"/>
          <w:b/>
          <w:i/>
          <w:sz w:val="28"/>
          <w:szCs w:val="28"/>
        </w:rPr>
        <w:t>- по пункту 5.3</w:t>
      </w:r>
    </w:p>
    <w:p w:rsidR="00C616C0" w:rsidRPr="00542842" w:rsidRDefault="00C616C0" w:rsidP="00C616C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42842">
        <w:rPr>
          <w:rFonts w:ascii="Times New Roman" w:hAnsi="Times New Roman" w:cs="Times New Roman"/>
          <w:sz w:val="28"/>
          <w:szCs w:val="28"/>
        </w:rPr>
        <w:t>На территории Кантемировского муниципального района функционирует филиал автономного учреждения Воронежской области «Многофункциональный центр предоставления государственных и муниципальных услуг» и создано 14 удаленных рабочих мест 13 территориально – обособленных подразделений.</w:t>
      </w:r>
    </w:p>
    <w:p w:rsidR="00C616C0" w:rsidRPr="00542842" w:rsidRDefault="00C616C0" w:rsidP="00C616C0">
      <w:pPr>
        <w:jc w:val="both"/>
        <w:rPr>
          <w:rFonts w:ascii="Times New Roman" w:hAnsi="Times New Roman" w:cs="Times New Roman"/>
          <w:sz w:val="28"/>
          <w:szCs w:val="28"/>
        </w:rPr>
      </w:pPr>
      <w:r w:rsidRPr="00542842">
        <w:rPr>
          <w:rFonts w:ascii="Times New Roman" w:hAnsi="Times New Roman" w:cs="Times New Roman"/>
          <w:sz w:val="28"/>
          <w:szCs w:val="28"/>
        </w:rPr>
        <w:t>В 2020 году расширен перечень муниципальных услуг, предоставляемых через МФЦ, и внесены изменения в Соглашение, заключенное между администрацией района и АУ ВО «Многофункциональный центр предоставления государственных и муниципальных услуг».</w:t>
      </w:r>
    </w:p>
    <w:p w:rsidR="00C616C0" w:rsidRPr="00542842" w:rsidRDefault="00C616C0" w:rsidP="00C616C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2842">
        <w:rPr>
          <w:rFonts w:ascii="Times New Roman" w:hAnsi="Times New Roman" w:cs="Times New Roman"/>
          <w:b/>
          <w:i/>
          <w:sz w:val="28"/>
          <w:szCs w:val="28"/>
        </w:rPr>
        <w:t>- по пункту 5.4</w:t>
      </w:r>
    </w:p>
    <w:p w:rsidR="00C616C0" w:rsidRPr="00542842" w:rsidRDefault="00C616C0" w:rsidP="00C616C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42842">
        <w:rPr>
          <w:rFonts w:ascii="Times New Roman" w:hAnsi="Times New Roman" w:cs="Times New Roman"/>
          <w:sz w:val="28"/>
          <w:szCs w:val="28"/>
        </w:rPr>
        <w:t>В администрации района организовано и технически обеспечено межведомственное электронное взаимодействие при предоставлении государственных и муниципальных услуг, оборудовано 4 рабочих места, полностью исключена подача запросов на бумажных носителях в организации, подключенные к системе межведомственного взаимодействия. 3 сельских поселения обеспечены программным комплексом, позволяющим обеспечивать межведомственное взаимодействие.</w:t>
      </w:r>
    </w:p>
    <w:p w:rsidR="00C616C0" w:rsidRPr="00542842" w:rsidRDefault="00C616C0" w:rsidP="00C616C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2842">
        <w:rPr>
          <w:rFonts w:ascii="Times New Roman" w:hAnsi="Times New Roman" w:cs="Times New Roman"/>
          <w:b/>
          <w:i/>
          <w:sz w:val="28"/>
          <w:szCs w:val="28"/>
        </w:rPr>
        <w:t>- по пункту 5.5</w:t>
      </w:r>
    </w:p>
    <w:p w:rsidR="00C616C0" w:rsidRPr="00542842" w:rsidRDefault="00C616C0" w:rsidP="00C616C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42842">
        <w:rPr>
          <w:rFonts w:ascii="Times New Roman" w:hAnsi="Times New Roman" w:cs="Times New Roman"/>
          <w:sz w:val="28"/>
          <w:szCs w:val="28"/>
        </w:rPr>
        <w:t>Обеспечивается предоставление информации о государственных и муниципальных услугах посредством информационной системы «Портал государственных и муниципальных услуг Воронежской области» путем размещения и актуализации административных регламентов муниципальных услуг.</w:t>
      </w:r>
    </w:p>
    <w:p w:rsidR="00C616C0" w:rsidRPr="00542842" w:rsidRDefault="00C616C0" w:rsidP="00C616C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2842">
        <w:rPr>
          <w:rFonts w:ascii="Times New Roman" w:hAnsi="Times New Roman" w:cs="Times New Roman"/>
          <w:b/>
          <w:i/>
          <w:sz w:val="28"/>
          <w:szCs w:val="28"/>
        </w:rPr>
        <w:t>- по пункту 5.6</w:t>
      </w:r>
    </w:p>
    <w:p w:rsidR="00C616C0" w:rsidRPr="00542842" w:rsidRDefault="00C616C0" w:rsidP="00C616C0">
      <w:pPr>
        <w:jc w:val="both"/>
        <w:rPr>
          <w:rFonts w:ascii="Times New Roman" w:hAnsi="Times New Roman" w:cs="Times New Roman"/>
          <w:sz w:val="28"/>
          <w:szCs w:val="28"/>
        </w:rPr>
      </w:pPr>
      <w:r w:rsidRPr="00542842">
        <w:rPr>
          <w:rFonts w:ascii="Times New Roman" w:hAnsi="Times New Roman" w:cs="Times New Roman"/>
          <w:sz w:val="28"/>
          <w:szCs w:val="28"/>
        </w:rPr>
        <w:t xml:space="preserve">Памятки об уголовной ответственности за дачу и получение взятки, контактных данных лиц, ответственных за профилактику коррупционных и иных правонарушений в органах  местного самоуправления, а также </w:t>
      </w:r>
      <w:r w:rsidRPr="00542842">
        <w:rPr>
          <w:rFonts w:ascii="Times New Roman" w:hAnsi="Times New Roman" w:cs="Times New Roman"/>
          <w:sz w:val="28"/>
          <w:szCs w:val="28"/>
        </w:rPr>
        <w:lastRenderedPageBreak/>
        <w:t>контактных данных органов  прокуратуры, органов внутренних дел Кантемировского муниципального района и Воронежской области размещены в местах предоставления государственных и муниципальных услуг и иных служебных помещениях, где на регулярной основе осуществляется взаимодействие служащих, работников с гражданами и организациями.</w:t>
      </w:r>
    </w:p>
    <w:p w:rsidR="00C616C0" w:rsidRPr="00542842" w:rsidRDefault="00C616C0" w:rsidP="00C616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842">
        <w:rPr>
          <w:rFonts w:ascii="Times New Roman" w:hAnsi="Times New Roman" w:cs="Times New Roman"/>
          <w:b/>
          <w:sz w:val="28"/>
          <w:szCs w:val="28"/>
        </w:rPr>
        <w:t>Направление 6. Проведение антикоррупционного мониторинга</w:t>
      </w:r>
    </w:p>
    <w:p w:rsidR="00C616C0" w:rsidRPr="00542842" w:rsidRDefault="00C616C0" w:rsidP="00C616C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2842">
        <w:rPr>
          <w:rFonts w:ascii="Times New Roman" w:hAnsi="Times New Roman" w:cs="Times New Roman"/>
          <w:b/>
          <w:i/>
          <w:sz w:val="28"/>
          <w:szCs w:val="28"/>
        </w:rPr>
        <w:t>- по пункту 6.1</w:t>
      </w:r>
    </w:p>
    <w:p w:rsidR="00C616C0" w:rsidRPr="00542842" w:rsidRDefault="00C616C0" w:rsidP="00C616C0">
      <w:pPr>
        <w:jc w:val="both"/>
        <w:rPr>
          <w:rFonts w:ascii="Times New Roman" w:hAnsi="Times New Roman" w:cs="Times New Roman"/>
          <w:sz w:val="28"/>
          <w:szCs w:val="28"/>
        </w:rPr>
      </w:pPr>
      <w:r w:rsidRPr="00542842">
        <w:rPr>
          <w:rFonts w:ascii="Times New Roman" w:hAnsi="Times New Roman" w:cs="Times New Roman"/>
          <w:sz w:val="28"/>
          <w:szCs w:val="28"/>
        </w:rPr>
        <w:t>Ежегодно проводится анализ деятельности комиссий по соблюдению требований к служебному поведению муниципальных служащих и урегулированию конфликта интересов.</w:t>
      </w:r>
    </w:p>
    <w:p w:rsidR="00C616C0" w:rsidRPr="00542842" w:rsidRDefault="00C616C0" w:rsidP="00C616C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2842">
        <w:rPr>
          <w:rFonts w:ascii="Times New Roman" w:hAnsi="Times New Roman" w:cs="Times New Roman"/>
          <w:b/>
          <w:i/>
          <w:sz w:val="28"/>
          <w:szCs w:val="28"/>
        </w:rPr>
        <w:t>- по пункту 6.2</w:t>
      </w:r>
    </w:p>
    <w:p w:rsidR="00C616C0" w:rsidRPr="00542842" w:rsidRDefault="00C616C0" w:rsidP="00C616C0">
      <w:pPr>
        <w:jc w:val="both"/>
        <w:rPr>
          <w:rFonts w:ascii="Times New Roman" w:hAnsi="Times New Roman" w:cs="Times New Roman"/>
          <w:sz w:val="28"/>
          <w:szCs w:val="28"/>
        </w:rPr>
      </w:pPr>
      <w:r w:rsidRPr="00542842">
        <w:rPr>
          <w:rFonts w:ascii="Times New Roman" w:hAnsi="Times New Roman" w:cs="Times New Roman"/>
          <w:sz w:val="28"/>
          <w:szCs w:val="28"/>
        </w:rPr>
        <w:t>В администрации района систематически проводится анализ соблюдения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обязанностей уведомлять об обращении в целях склонения к совершению коррупционных правонарушений, вносятся изменения в нормативные правовые акты.</w:t>
      </w:r>
    </w:p>
    <w:p w:rsidR="00C616C0" w:rsidRPr="00542842" w:rsidRDefault="00C616C0" w:rsidP="00C616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842">
        <w:rPr>
          <w:rFonts w:ascii="Times New Roman" w:hAnsi="Times New Roman" w:cs="Times New Roman"/>
          <w:b/>
          <w:sz w:val="28"/>
          <w:szCs w:val="28"/>
        </w:rPr>
        <w:t>Направление 7. Обеспечение доступа граждан к информации о деятельности органов государственной власти Воронежской области и местного самоуправления муниципальных образований Воронежской области</w:t>
      </w:r>
    </w:p>
    <w:p w:rsidR="00C616C0" w:rsidRPr="00542842" w:rsidRDefault="00C616C0" w:rsidP="00C616C0">
      <w:pPr>
        <w:jc w:val="both"/>
        <w:rPr>
          <w:rFonts w:ascii="Times New Roman" w:hAnsi="Times New Roman" w:cs="Times New Roman"/>
          <w:sz w:val="28"/>
          <w:szCs w:val="28"/>
        </w:rPr>
      </w:pPr>
      <w:r w:rsidRPr="00542842">
        <w:rPr>
          <w:rFonts w:ascii="Times New Roman" w:hAnsi="Times New Roman" w:cs="Times New Roman"/>
          <w:sz w:val="28"/>
          <w:szCs w:val="28"/>
        </w:rPr>
        <w:t xml:space="preserve">- </w:t>
      </w:r>
      <w:r w:rsidRPr="00542842">
        <w:rPr>
          <w:rFonts w:ascii="Times New Roman" w:hAnsi="Times New Roman" w:cs="Times New Roman"/>
          <w:b/>
          <w:i/>
          <w:sz w:val="28"/>
          <w:szCs w:val="28"/>
        </w:rPr>
        <w:t>по пункту 7.4</w:t>
      </w:r>
    </w:p>
    <w:p w:rsidR="00C616C0" w:rsidRPr="00542842" w:rsidRDefault="00C616C0" w:rsidP="00C616C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42842">
        <w:rPr>
          <w:rFonts w:ascii="Times New Roman" w:hAnsi="Times New Roman" w:cs="Times New Roman"/>
          <w:sz w:val="28"/>
          <w:szCs w:val="28"/>
        </w:rPr>
        <w:t>С целью улучшения обратной связи с гражданами и организациями, а также получения сигналов о фактах коррупции на официальном сайте администрации района размещен баннер с формой сообщения о фактах коррупции, в районной газете публиковались телефоны, по которым можно сообщить о фактах коррупции в органах местного самоуправления, номера телефонов, по которым можно сообщить о фактах коррупции, размещены на информационном антикоррупционном стенде в здании администрации района.</w:t>
      </w:r>
    </w:p>
    <w:p w:rsidR="00C616C0" w:rsidRPr="00542842" w:rsidRDefault="00C616C0" w:rsidP="00C616C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42842">
        <w:rPr>
          <w:rFonts w:ascii="Times New Roman" w:hAnsi="Times New Roman" w:cs="Times New Roman"/>
          <w:sz w:val="28"/>
          <w:szCs w:val="28"/>
        </w:rPr>
        <w:t>При организации «прямых линий» заявлений и обращений по вопросам антикоррупционного просвещения в администрацию района не поступало.</w:t>
      </w:r>
    </w:p>
    <w:p w:rsidR="00C616C0" w:rsidRPr="00542842" w:rsidRDefault="00C616C0" w:rsidP="00C616C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2842">
        <w:rPr>
          <w:rFonts w:ascii="Times New Roman" w:hAnsi="Times New Roman" w:cs="Times New Roman"/>
          <w:sz w:val="28"/>
          <w:szCs w:val="28"/>
        </w:rPr>
        <w:t xml:space="preserve">- </w:t>
      </w:r>
      <w:r w:rsidRPr="00542842">
        <w:rPr>
          <w:rFonts w:ascii="Times New Roman" w:hAnsi="Times New Roman" w:cs="Times New Roman"/>
          <w:b/>
          <w:i/>
          <w:sz w:val="28"/>
          <w:szCs w:val="28"/>
        </w:rPr>
        <w:t>по пункту 7.5</w:t>
      </w:r>
    </w:p>
    <w:p w:rsidR="00C616C0" w:rsidRPr="00542842" w:rsidRDefault="00C616C0" w:rsidP="00C616C0">
      <w:pPr>
        <w:jc w:val="both"/>
        <w:rPr>
          <w:rFonts w:ascii="Times New Roman" w:hAnsi="Times New Roman" w:cs="Times New Roman"/>
          <w:sz w:val="28"/>
          <w:szCs w:val="28"/>
        </w:rPr>
      </w:pPr>
      <w:r w:rsidRPr="00542842">
        <w:rPr>
          <w:rFonts w:ascii="Times New Roman" w:hAnsi="Times New Roman" w:cs="Times New Roman"/>
          <w:sz w:val="28"/>
          <w:szCs w:val="28"/>
        </w:rPr>
        <w:lastRenderedPageBreak/>
        <w:t>Сведения о доходах, расходах, об имуществе и обязательствах имущественного характера лиц, замещающих муниципальные должности,</w:t>
      </w:r>
      <w:r w:rsidRPr="0054284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42842">
        <w:rPr>
          <w:rFonts w:ascii="Times New Roman" w:hAnsi="Times New Roman" w:cs="Times New Roman"/>
          <w:sz w:val="28"/>
          <w:szCs w:val="28"/>
        </w:rPr>
        <w:t>муниципальных служащих и членов их семей ежегодно публикуются на официальном сайте администрации района в сети «Интернет».</w:t>
      </w:r>
    </w:p>
    <w:p w:rsidR="00C616C0" w:rsidRPr="00542842" w:rsidRDefault="00C616C0" w:rsidP="00C616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842">
        <w:rPr>
          <w:rFonts w:ascii="Times New Roman" w:hAnsi="Times New Roman" w:cs="Times New Roman"/>
          <w:b/>
          <w:sz w:val="28"/>
          <w:szCs w:val="28"/>
        </w:rPr>
        <w:t>Направление 8. Реализация требований законодательства Российской Федерации об осуществлении антикоррупционной работы в организациях</w:t>
      </w:r>
    </w:p>
    <w:p w:rsidR="00C616C0" w:rsidRPr="00542842" w:rsidRDefault="00C616C0" w:rsidP="00C616C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2842">
        <w:rPr>
          <w:rFonts w:ascii="Times New Roman" w:hAnsi="Times New Roman" w:cs="Times New Roman"/>
          <w:sz w:val="28"/>
          <w:szCs w:val="28"/>
        </w:rPr>
        <w:t xml:space="preserve">- </w:t>
      </w:r>
      <w:r w:rsidRPr="00542842">
        <w:rPr>
          <w:rFonts w:ascii="Times New Roman" w:hAnsi="Times New Roman" w:cs="Times New Roman"/>
          <w:b/>
          <w:i/>
          <w:sz w:val="28"/>
          <w:szCs w:val="28"/>
        </w:rPr>
        <w:t>по пункту 8.5</w:t>
      </w:r>
    </w:p>
    <w:p w:rsidR="00C616C0" w:rsidRPr="00542842" w:rsidRDefault="00C616C0" w:rsidP="00C616C0">
      <w:pPr>
        <w:jc w:val="both"/>
        <w:rPr>
          <w:rFonts w:ascii="Times New Roman" w:hAnsi="Times New Roman" w:cs="Times New Roman"/>
          <w:sz w:val="28"/>
          <w:szCs w:val="28"/>
        </w:rPr>
      </w:pPr>
      <w:r w:rsidRPr="00542842">
        <w:rPr>
          <w:rFonts w:ascii="Times New Roman" w:hAnsi="Times New Roman" w:cs="Times New Roman"/>
          <w:sz w:val="28"/>
          <w:szCs w:val="28"/>
        </w:rPr>
        <w:t>Администрацией района, а также структурными подразделениями администрации района, осуществляющими полномочия нанимателя по отношению к руководителям муниципальных учреждений, осуществляется прием, анализ сведений о доходах, расходах, об имуществе и обязательствах имущественного характера, предоставляемых лицами, претендующими на замещение должностей руководителей муниципальных учреждений и лицами, замещающими эти должности.</w:t>
      </w:r>
    </w:p>
    <w:p w:rsidR="00C616C0" w:rsidRPr="00542842" w:rsidRDefault="00C616C0" w:rsidP="00C616C0">
      <w:pPr>
        <w:jc w:val="both"/>
        <w:rPr>
          <w:rFonts w:ascii="Times New Roman" w:hAnsi="Times New Roman" w:cs="Times New Roman"/>
          <w:sz w:val="28"/>
          <w:szCs w:val="28"/>
        </w:rPr>
      </w:pPr>
      <w:r w:rsidRPr="00542842">
        <w:rPr>
          <w:rFonts w:ascii="Times New Roman" w:hAnsi="Times New Roman" w:cs="Times New Roman"/>
          <w:sz w:val="28"/>
          <w:szCs w:val="28"/>
        </w:rPr>
        <w:t xml:space="preserve"> В 2020 году приняты и проанализированы сведения о доходах. Расходах. Об имуществе и обязательствах имущественного характера 40 руководителей муниципальных учреждений и членов их семей (в т.ч 2-при назначении на должность).</w:t>
      </w:r>
    </w:p>
    <w:p w:rsidR="00C616C0" w:rsidRPr="00542842" w:rsidRDefault="00C616C0" w:rsidP="00C616C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42842">
        <w:rPr>
          <w:rFonts w:ascii="Times New Roman" w:hAnsi="Times New Roman" w:cs="Times New Roman"/>
          <w:b/>
          <w:sz w:val="28"/>
          <w:szCs w:val="28"/>
        </w:rPr>
        <w:t>Направление 9. Контроль за выполнением мероприятий, предусмотренных настоящим Планом</w:t>
      </w:r>
    </w:p>
    <w:p w:rsidR="00C616C0" w:rsidRPr="00542842" w:rsidRDefault="00C616C0" w:rsidP="00C616C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2842">
        <w:rPr>
          <w:rFonts w:ascii="Times New Roman" w:hAnsi="Times New Roman" w:cs="Times New Roman"/>
          <w:b/>
          <w:i/>
          <w:sz w:val="28"/>
          <w:szCs w:val="28"/>
        </w:rPr>
        <w:t>- по пункту 9.1</w:t>
      </w:r>
    </w:p>
    <w:p w:rsidR="00C616C0" w:rsidRPr="00542842" w:rsidRDefault="00C616C0" w:rsidP="00C616C0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42842">
        <w:rPr>
          <w:rFonts w:ascii="Times New Roman" w:hAnsi="Times New Roman" w:cs="Times New Roman"/>
          <w:sz w:val="28"/>
          <w:szCs w:val="28"/>
        </w:rPr>
        <w:t>Аналитической информации о результатах выполнения мероприятий Плана представлена в управление по профилактике коррупционных и иных правонарушений правительства Воронежской области до 15января 2021 года.</w:t>
      </w:r>
    </w:p>
    <w:p w:rsidR="00A84215" w:rsidRPr="00542842" w:rsidRDefault="00A84215">
      <w:pPr>
        <w:rPr>
          <w:rFonts w:ascii="Times New Roman" w:hAnsi="Times New Roman" w:cs="Times New Roman"/>
          <w:sz w:val="28"/>
          <w:szCs w:val="28"/>
        </w:rPr>
      </w:pPr>
    </w:p>
    <w:sectPr w:rsidR="00A84215" w:rsidRPr="00542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DB8"/>
    <w:rsid w:val="00542842"/>
    <w:rsid w:val="006B0D6F"/>
    <w:rsid w:val="007F1358"/>
    <w:rsid w:val="00A84215"/>
    <w:rsid w:val="00BC0DB8"/>
    <w:rsid w:val="00BF4EA5"/>
    <w:rsid w:val="00C6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EE5EA"/>
  <w15:chartTrackingRefBased/>
  <w15:docId w15:val="{3CF43101-B764-4BAC-8900-CAF891EDF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3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2172</Words>
  <Characters>12382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 Аппарата</dc:creator>
  <cp:keywords/>
  <dc:description/>
  <cp:lastModifiedBy>Руководитель Аппарата</cp:lastModifiedBy>
  <cp:revision>6</cp:revision>
  <dcterms:created xsi:type="dcterms:W3CDTF">2021-01-28T07:54:00Z</dcterms:created>
  <dcterms:modified xsi:type="dcterms:W3CDTF">2021-01-28T08:00:00Z</dcterms:modified>
</cp:coreProperties>
</file>